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44.45pt" o:ole="" fillcolor="window">
                  <v:imagedata r:id="rId7" o:title=""/>
                </v:shape>
                <o:OLEObject Type="Embed" ProgID="Word.Picture.8" ShapeID="_x0000_i1025" DrawAspect="Content" ObjectID="_1806942642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ул. Нефтяников,25, </w:t>
            </w:r>
            <w:proofErr w:type="spellStart"/>
            <w:r w:rsidRPr="00EE1243">
              <w:rPr>
                <w:sz w:val="24"/>
                <w:szCs w:val="24"/>
              </w:rPr>
              <w:t>р.п</w:t>
            </w:r>
            <w:proofErr w:type="spellEnd"/>
            <w:r w:rsidRPr="00EE1243">
              <w:rPr>
                <w:sz w:val="24"/>
                <w:szCs w:val="24"/>
              </w:rPr>
              <w:t>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C852E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781902">
        <w:rPr>
          <w:b/>
          <w:sz w:val="28"/>
        </w:rPr>
        <w:t xml:space="preserve">В Советском районе местная жительница осуждена за уклонение от уплаты алиментов на содержание </w:t>
      </w:r>
      <w:r w:rsidR="00AF1D71">
        <w:rPr>
          <w:b/>
          <w:sz w:val="28"/>
        </w:rPr>
        <w:t>своих несовершеннолетних детей</w:t>
      </w:r>
      <w:r>
        <w:rPr>
          <w:b/>
          <w:sz w:val="28"/>
        </w:rPr>
        <w:t>»</w:t>
      </w:r>
    </w:p>
    <w:p w:rsidR="00C852E4" w:rsidRDefault="00C852E4" w:rsidP="00C852E4">
      <w:pPr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C852E4" w:rsidRDefault="00C852E4" w:rsidP="00781902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781902">
        <w:rPr>
          <w:bCs/>
          <w:color w:val="000000"/>
          <w:sz w:val="28"/>
          <w:szCs w:val="28"/>
        </w:rPr>
        <w:t xml:space="preserve">по уголовному делу в отношении </w:t>
      </w:r>
      <w:r w:rsidR="00305837" w:rsidRPr="00734B00">
        <w:rPr>
          <w:bCs/>
          <w:color w:val="000000"/>
          <w:sz w:val="28"/>
          <w:szCs w:val="28"/>
        </w:rPr>
        <w:t>3</w:t>
      </w:r>
      <w:r w:rsidR="00734B00" w:rsidRPr="00734B00">
        <w:rPr>
          <w:bCs/>
          <w:color w:val="000000"/>
          <w:sz w:val="28"/>
          <w:szCs w:val="28"/>
        </w:rPr>
        <w:t>8</w:t>
      </w:r>
      <w:r w:rsidR="00781902" w:rsidRPr="00734B00">
        <w:rPr>
          <w:bCs/>
          <w:color w:val="000000"/>
          <w:sz w:val="28"/>
          <w:szCs w:val="28"/>
        </w:rPr>
        <w:t>-летней</w:t>
      </w:r>
      <w:r w:rsidR="00781902">
        <w:rPr>
          <w:bCs/>
          <w:color w:val="000000"/>
          <w:sz w:val="28"/>
          <w:szCs w:val="28"/>
        </w:rPr>
        <w:t xml:space="preserve"> местной жительницы. Она признана виновной в совершении преступления</w:t>
      </w:r>
      <w:r w:rsidR="00F458C9" w:rsidRPr="00734B00">
        <w:rPr>
          <w:bCs/>
          <w:color w:val="000000"/>
          <w:sz w:val="28"/>
          <w:szCs w:val="28"/>
        </w:rPr>
        <w:t>,</w:t>
      </w:r>
      <w:r w:rsidR="00F458C9" w:rsidRPr="001E6005">
        <w:rPr>
          <w:color w:val="000000"/>
          <w:spacing w:val="-1"/>
          <w:sz w:val="28"/>
          <w:szCs w:val="28"/>
        </w:rPr>
        <w:t xml:space="preserve"> предусмотренного</w:t>
      </w:r>
      <w:r w:rsidR="00F458C9">
        <w:rPr>
          <w:color w:val="000000"/>
          <w:spacing w:val="-1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ч. 1 ст. </w:t>
      </w:r>
      <w:r w:rsidR="000B7612">
        <w:rPr>
          <w:bCs/>
          <w:color w:val="000000"/>
          <w:sz w:val="28"/>
          <w:szCs w:val="28"/>
        </w:rPr>
        <w:t>157</w:t>
      </w:r>
      <w:r w:rsidR="00F458C9">
        <w:rPr>
          <w:sz w:val="28"/>
          <w:szCs w:val="28"/>
        </w:rPr>
        <w:t xml:space="preserve"> УК РФ</w:t>
      </w:r>
      <w:r w:rsidR="00F458C9">
        <w:rPr>
          <w:bCs/>
          <w:color w:val="000000"/>
          <w:sz w:val="28"/>
          <w:szCs w:val="28"/>
        </w:rPr>
        <w:t xml:space="preserve"> (</w:t>
      </w:r>
      <w:r w:rsidR="003A1CE6" w:rsidRPr="003731B8">
        <w:rPr>
          <w:sz w:val="28"/>
          <w:szCs w:val="28"/>
        </w:rPr>
        <w:t>неуплат</w:t>
      </w:r>
      <w:r w:rsidR="00781902">
        <w:rPr>
          <w:sz w:val="28"/>
          <w:szCs w:val="28"/>
        </w:rPr>
        <w:t>а</w:t>
      </w:r>
      <w:r w:rsidR="003A1CE6" w:rsidRPr="003731B8">
        <w:rPr>
          <w:sz w:val="28"/>
          <w:szCs w:val="28"/>
        </w:rPr>
        <w:t xml:space="preserve"> родителем без уважительных причин в нарушение решения суда на содержание несовершеннолетних детей, если это деяние совершено неоднократно</w:t>
      </w:r>
      <w:r w:rsidR="00F458C9">
        <w:rPr>
          <w:color w:val="000000"/>
          <w:sz w:val="28"/>
          <w:szCs w:val="28"/>
        </w:rPr>
        <w:t>)</w:t>
      </w:r>
      <w:r w:rsidR="00F458C9">
        <w:rPr>
          <w:bCs/>
          <w:color w:val="000000"/>
          <w:sz w:val="28"/>
          <w:szCs w:val="28"/>
        </w:rPr>
        <w:t>.</w:t>
      </w:r>
    </w:p>
    <w:p w:rsidR="00781902" w:rsidRDefault="00781902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Установлено, что на основании вступившего в законную силу решения суда подсудимая обязана выплачивать алименты на содержание несовершеннолетн</w:t>
      </w:r>
      <w:r w:rsidR="00AF1D71">
        <w:rPr>
          <w:bCs/>
          <w:color w:val="000000"/>
          <w:sz w:val="28"/>
          <w:szCs w:val="28"/>
        </w:rPr>
        <w:t>их детей</w:t>
      </w:r>
      <w:r>
        <w:rPr>
          <w:bCs/>
          <w:color w:val="000000"/>
          <w:sz w:val="28"/>
          <w:szCs w:val="28"/>
        </w:rPr>
        <w:t xml:space="preserve"> </w:t>
      </w:r>
      <w:r w:rsidR="00AF1D71">
        <w:rPr>
          <w:bCs/>
          <w:color w:val="000000"/>
          <w:sz w:val="28"/>
          <w:szCs w:val="28"/>
        </w:rPr>
        <w:t>2009 г.р., 2011г.р., 2014 г.р.</w:t>
      </w:r>
    </w:p>
    <w:p w:rsidR="00781902" w:rsidRDefault="00781902" w:rsidP="00C852E4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="003A1CE6">
        <w:rPr>
          <w:sz w:val="28"/>
          <w:szCs w:val="28"/>
        </w:rPr>
        <w:t xml:space="preserve">удучи </w:t>
      </w:r>
      <w:r>
        <w:rPr>
          <w:sz w:val="28"/>
          <w:szCs w:val="28"/>
        </w:rPr>
        <w:t xml:space="preserve">привлеченной к административной ответственности за неуплату алиментов по ч. 1 ст. </w:t>
      </w:r>
      <w:r w:rsidR="003A1CE6">
        <w:rPr>
          <w:sz w:val="28"/>
          <w:szCs w:val="28"/>
        </w:rPr>
        <w:t xml:space="preserve"> 5.35.1 КоАП РФ</w:t>
      </w:r>
      <w:r>
        <w:rPr>
          <w:sz w:val="28"/>
          <w:szCs w:val="28"/>
        </w:rPr>
        <w:t>, женщина продолжала уклоняться от уплаты алиментов, мер по трудоустройству не предпринимала,</w:t>
      </w:r>
      <w:r w:rsidR="003A1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центр занятости населения по вопросу трудоустройства и постановки на учёт в качестве безработной не обращалась, добровольной материальной помощи </w:t>
      </w:r>
      <w:r w:rsidR="00A0548D">
        <w:rPr>
          <w:sz w:val="28"/>
          <w:szCs w:val="28"/>
        </w:rPr>
        <w:t xml:space="preserve">детям                                </w:t>
      </w:r>
      <w:r>
        <w:rPr>
          <w:sz w:val="28"/>
          <w:szCs w:val="28"/>
        </w:rPr>
        <w:t>не оказывала.</w:t>
      </w:r>
    </w:p>
    <w:p w:rsidR="003A1CE6" w:rsidRDefault="00781902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Общая сумма задолженности</w:t>
      </w:r>
      <w:r w:rsidR="00AF1D71">
        <w:rPr>
          <w:sz w:val="28"/>
          <w:szCs w:val="28"/>
        </w:rPr>
        <w:t xml:space="preserve"> по алиментам должницы составила </w:t>
      </w:r>
      <w:proofErr w:type="gramStart"/>
      <w:r w:rsidR="00AF1D71">
        <w:rPr>
          <w:sz w:val="28"/>
          <w:szCs w:val="28"/>
        </w:rPr>
        <w:t xml:space="preserve">более </w:t>
      </w:r>
      <w:r w:rsidR="00380ED8">
        <w:rPr>
          <w:sz w:val="28"/>
          <w:szCs w:val="28"/>
        </w:rPr>
        <w:t xml:space="preserve"> </w:t>
      </w:r>
      <w:r w:rsidR="00771999">
        <w:rPr>
          <w:sz w:val="28"/>
          <w:szCs w:val="28"/>
        </w:rPr>
        <w:t>1</w:t>
      </w:r>
      <w:r w:rsidR="00734B00">
        <w:rPr>
          <w:sz w:val="28"/>
          <w:szCs w:val="28"/>
        </w:rPr>
        <w:t>38</w:t>
      </w:r>
      <w:proofErr w:type="gramEnd"/>
      <w:r w:rsidR="00771999">
        <w:rPr>
          <w:sz w:val="28"/>
          <w:szCs w:val="28"/>
        </w:rPr>
        <w:t> </w:t>
      </w:r>
      <w:r w:rsidR="00AF1D71">
        <w:rPr>
          <w:sz w:val="28"/>
          <w:szCs w:val="28"/>
        </w:rPr>
        <w:t>000</w:t>
      </w:r>
      <w:r w:rsidR="00771999">
        <w:rPr>
          <w:sz w:val="28"/>
          <w:szCs w:val="28"/>
        </w:rPr>
        <w:t xml:space="preserve"> рубле</w:t>
      </w:r>
      <w:r w:rsidR="00AF1D71">
        <w:rPr>
          <w:sz w:val="28"/>
          <w:szCs w:val="28"/>
        </w:rPr>
        <w:t>й</w:t>
      </w:r>
      <w:r w:rsidR="003A1CE6">
        <w:rPr>
          <w:sz w:val="28"/>
          <w:szCs w:val="28"/>
        </w:rPr>
        <w:t>.</w:t>
      </w:r>
    </w:p>
    <w:p w:rsidR="00C852E4" w:rsidRDefault="00AF1D71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876BEC">
        <w:rPr>
          <w:bCs/>
          <w:color w:val="000000"/>
          <w:sz w:val="28"/>
          <w:szCs w:val="28"/>
        </w:rPr>
        <w:t xml:space="preserve"> учётом мнения государственного обвинителя</w:t>
      </w:r>
      <w:r>
        <w:rPr>
          <w:bCs/>
          <w:color w:val="000000"/>
          <w:sz w:val="28"/>
          <w:szCs w:val="28"/>
        </w:rPr>
        <w:t xml:space="preserve"> виновной назначено </w:t>
      </w:r>
      <w:r w:rsidR="00F458C9">
        <w:rPr>
          <w:bCs/>
          <w:color w:val="000000"/>
          <w:sz w:val="28"/>
          <w:szCs w:val="28"/>
        </w:rPr>
        <w:t>наказани</w:t>
      </w:r>
      <w:r>
        <w:rPr>
          <w:bCs/>
          <w:color w:val="000000"/>
          <w:sz w:val="28"/>
          <w:szCs w:val="28"/>
        </w:rPr>
        <w:t>е</w:t>
      </w:r>
      <w:r w:rsidR="00F458C9">
        <w:rPr>
          <w:bCs/>
          <w:color w:val="000000"/>
          <w:sz w:val="28"/>
          <w:szCs w:val="28"/>
        </w:rPr>
        <w:t xml:space="preserve"> </w:t>
      </w:r>
      <w:r w:rsidR="00C852E4">
        <w:rPr>
          <w:bCs/>
          <w:color w:val="000000"/>
          <w:sz w:val="28"/>
          <w:szCs w:val="28"/>
        </w:rPr>
        <w:t xml:space="preserve">в виде </w:t>
      </w:r>
      <w:r w:rsidR="003A1CE6" w:rsidRPr="005B5E87">
        <w:rPr>
          <w:sz w:val="28"/>
          <w:szCs w:val="28"/>
        </w:rPr>
        <w:t>исправительных работ</w:t>
      </w:r>
      <w:r w:rsidR="00876BEC">
        <w:rPr>
          <w:sz w:val="28"/>
          <w:szCs w:val="28"/>
        </w:rPr>
        <w:t xml:space="preserve"> </w:t>
      </w:r>
      <w:r w:rsidR="003A1CE6" w:rsidRPr="005B5E87">
        <w:rPr>
          <w:sz w:val="28"/>
          <w:szCs w:val="28"/>
        </w:rPr>
        <w:t xml:space="preserve">на срок </w:t>
      </w:r>
      <w:r w:rsidR="00734B00">
        <w:rPr>
          <w:sz w:val="28"/>
          <w:szCs w:val="28"/>
        </w:rPr>
        <w:t>6</w:t>
      </w:r>
      <w:r w:rsidR="003A1CE6" w:rsidRPr="005B5E87">
        <w:rPr>
          <w:sz w:val="28"/>
          <w:szCs w:val="28"/>
        </w:rPr>
        <w:t xml:space="preserve"> месяцев с удержанием 1</w:t>
      </w:r>
      <w:r w:rsidR="003A1CE6">
        <w:rPr>
          <w:sz w:val="28"/>
          <w:szCs w:val="28"/>
        </w:rPr>
        <w:t>0</w:t>
      </w:r>
      <w:r w:rsidR="003A1CE6" w:rsidRPr="005B5E8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                    </w:t>
      </w:r>
      <w:r w:rsidR="003A1CE6" w:rsidRPr="005B5E87">
        <w:rPr>
          <w:sz w:val="28"/>
          <w:szCs w:val="28"/>
        </w:rPr>
        <w:t>из заработной платы в доход государства</w:t>
      </w:r>
      <w:r w:rsidR="003A1CE6">
        <w:rPr>
          <w:sz w:val="28"/>
          <w:szCs w:val="28"/>
        </w:rPr>
        <w:t>.</w:t>
      </w:r>
    </w:p>
    <w:p w:rsidR="00771999" w:rsidRDefault="00771999" w:rsidP="006A55CC">
      <w:pPr>
        <w:jc w:val="both"/>
        <w:rPr>
          <w:sz w:val="28"/>
          <w:szCs w:val="28"/>
        </w:rPr>
      </w:pPr>
    </w:p>
    <w:p w:rsidR="003A1CE6" w:rsidRPr="00E10567" w:rsidRDefault="003A1CE6" w:rsidP="00E10567">
      <w:pPr>
        <w:spacing w:line="240" w:lineRule="exact"/>
        <w:jc w:val="both"/>
        <w:rPr>
          <w:sz w:val="28"/>
          <w:szCs w:val="28"/>
        </w:rPr>
      </w:pPr>
    </w:p>
    <w:p w:rsidR="00734B00" w:rsidRPr="00E10567" w:rsidRDefault="00734B00" w:rsidP="00734B00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>
        <w:rPr>
          <w:sz w:val="28"/>
          <w:szCs w:val="28"/>
        </w:rPr>
        <w:t>а</w:t>
      </w:r>
    </w:p>
    <w:p w:rsidR="00734B00" w:rsidRDefault="00734B00" w:rsidP="00734B00">
      <w:pPr>
        <w:spacing w:line="240" w:lineRule="exact"/>
        <w:jc w:val="both"/>
        <w:rPr>
          <w:sz w:val="28"/>
          <w:szCs w:val="28"/>
        </w:rPr>
      </w:pPr>
    </w:p>
    <w:p w:rsidR="00734B00" w:rsidRPr="00E10567" w:rsidRDefault="00734B00" w:rsidP="00734B00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М.И. Кашен-Баженов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AF1D71" w:rsidRDefault="00AF1D71" w:rsidP="00E10567">
      <w:pPr>
        <w:spacing w:line="240" w:lineRule="exact"/>
        <w:jc w:val="both"/>
        <w:rPr>
          <w:sz w:val="28"/>
          <w:szCs w:val="28"/>
        </w:rPr>
      </w:pPr>
    </w:p>
    <w:p w:rsidR="00951C3B" w:rsidRDefault="00951C3B" w:rsidP="00E10567">
      <w:pPr>
        <w:spacing w:line="240" w:lineRule="exact"/>
        <w:jc w:val="both"/>
        <w:rPr>
          <w:sz w:val="28"/>
          <w:szCs w:val="28"/>
        </w:rPr>
      </w:pPr>
    </w:p>
    <w:p w:rsidR="00C852E4" w:rsidRDefault="00C852E4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C7" w:rsidRDefault="003F00C7">
      <w:r>
        <w:separator/>
      </w:r>
    </w:p>
  </w:endnote>
  <w:endnote w:type="continuationSeparator" w:id="0">
    <w:p w:rsidR="003F00C7" w:rsidRDefault="003F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C7" w:rsidRDefault="003F00C7">
      <w:r>
        <w:separator/>
      </w:r>
    </w:p>
  </w:footnote>
  <w:footnote w:type="continuationSeparator" w:id="0">
    <w:p w:rsidR="003F00C7" w:rsidRDefault="003F0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B46E1"/>
    <w:rsid w:val="000B7612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8B6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5837"/>
    <w:rsid w:val="003072FC"/>
    <w:rsid w:val="003108C6"/>
    <w:rsid w:val="00321A35"/>
    <w:rsid w:val="00321DEA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0ED8"/>
    <w:rsid w:val="00382D0C"/>
    <w:rsid w:val="0038397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F00C7"/>
    <w:rsid w:val="0040204E"/>
    <w:rsid w:val="00413863"/>
    <w:rsid w:val="004145EC"/>
    <w:rsid w:val="00416507"/>
    <w:rsid w:val="004228C5"/>
    <w:rsid w:val="00424020"/>
    <w:rsid w:val="004247C8"/>
    <w:rsid w:val="00432F93"/>
    <w:rsid w:val="00434B97"/>
    <w:rsid w:val="004403A2"/>
    <w:rsid w:val="00444072"/>
    <w:rsid w:val="00447D27"/>
    <w:rsid w:val="004503C9"/>
    <w:rsid w:val="0045713A"/>
    <w:rsid w:val="00460E82"/>
    <w:rsid w:val="00485426"/>
    <w:rsid w:val="004873C2"/>
    <w:rsid w:val="004914B0"/>
    <w:rsid w:val="0049262D"/>
    <w:rsid w:val="00493217"/>
    <w:rsid w:val="004A156E"/>
    <w:rsid w:val="004A51D3"/>
    <w:rsid w:val="004B35D9"/>
    <w:rsid w:val="005052F9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A55CC"/>
    <w:rsid w:val="006B56E7"/>
    <w:rsid w:val="006C011B"/>
    <w:rsid w:val="006C3181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4B00"/>
    <w:rsid w:val="007373EF"/>
    <w:rsid w:val="00741212"/>
    <w:rsid w:val="0074473B"/>
    <w:rsid w:val="00751811"/>
    <w:rsid w:val="007706C4"/>
    <w:rsid w:val="00771999"/>
    <w:rsid w:val="00775897"/>
    <w:rsid w:val="007809F1"/>
    <w:rsid w:val="00781902"/>
    <w:rsid w:val="00796838"/>
    <w:rsid w:val="00796E47"/>
    <w:rsid w:val="007A2A15"/>
    <w:rsid w:val="007A6DE6"/>
    <w:rsid w:val="007B5196"/>
    <w:rsid w:val="007C1EDA"/>
    <w:rsid w:val="007C34E1"/>
    <w:rsid w:val="007C3E01"/>
    <w:rsid w:val="007D0130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C7A28"/>
    <w:rsid w:val="008E0068"/>
    <w:rsid w:val="008F5195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48D"/>
    <w:rsid w:val="00A05F1D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73A28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1D71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5855D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2023-05-25T04:02:00Z</cp:lastPrinted>
  <dcterms:created xsi:type="dcterms:W3CDTF">2025-04-23T15:44:00Z</dcterms:created>
  <dcterms:modified xsi:type="dcterms:W3CDTF">2025-04-23T15:44:00Z</dcterms:modified>
</cp:coreProperties>
</file>